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5AB" w:rsidRPr="00265D26" w:rsidRDefault="00265D26" w:rsidP="00265D26">
      <w:pPr>
        <w:pStyle w:val="Heading1"/>
      </w:pPr>
      <w:bookmarkStart w:id="0" w:name="_GoBack"/>
      <w:bookmarkEnd w:id="0"/>
      <w:r w:rsidRPr="00265D26">
        <w:t>The Dish</w:t>
      </w:r>
      <w:r w:rsidR="005F7128">
        <w:t xml:space="preserve">: </w:t>
      </w:r>
      <w:r w:rsidRPr="00265D26">
        <w:t>Lifestyle Data</w:t>
      </w:r>
      <w:r w:rsidR="00306B5F">
        <w:t xml:space="preserve">: </w:t>
      </w:r>
      <w:r w:rsidRPr="00265D26">
        <w:t>Fitbit Pilot</w:t>
      </w:r>
    </w:p>
    <w:p w:rsidR="009975AB" w:rsidRDefault="009975AB" w:rsidP="00213CD4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265D26" w:rsidRDefault="00A75FD0" w:rsidP="00213CD4">
      <w:pPr>
        <w:pStyle w:val="PlainText"/>
        <w:rPr>
          <w:rFonts w:asciiTheme="minorHAnsi" w:hAnsiTheme="minorHAnsi" w:cs="Courier New"/>
          <w:sz w:val="22"/>
          <w:szCs w:val="22"/>
        </w:rPr>
      </w:pPr>
      <w:hyperlink r:id="rId4" w:history="1">
        <w:r w:rsidR="00265D26" w:rsidRPr="00026A51">
          <w:rPr>
            <w:rStyle w:val="Hyperlink"/>
            <w:rFonts w:asciiTheme="minorHAnsi" w:hAnsiTheme="minorHAnsi" w:cs="Courier New"/>
            <w:sz w:val="22"/>
            <w:szCs w:val="22"/>
          </w:rPr>
          <w:t>www.youtube.com/watch?v=oWl3lECR_Fg</w:t>
        </w:r>
      </w:hyperlink>
    </w:p>
    <w:p w:rsidR="00265D26" w:rsidRDefault="00265D26" w:rsidP="00213CD4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265D26" w:rsidRPr="00265D26" w:rsidRDefault="00265D26" w:rsidP="00265D26">
      <w:pPr>
        <w:pStyle w:val="Heading2"/>
      </w:pPr>
      <w:r w:rsidRPr="00265D26">
        <w:t>Title Slide</w:t>
      </w:r>
    </w:p>
    <w:p w:rsidR="00265D26" w:rsidRDefault="00265D26" w:rsidP="00067BB1">
      <w:pPr>
        <w:pStyle w:val="Descriptivetext"/>
      </w:pPr>
      <w:r>
        <w:t>The Dish</w:t>
      </w:r>
    </w:p>
    <w:p w:rsidR="00265D26" w:rsidRDefault="00265D26" w:rsidP="00067BB1">
      <w:pPr>
        <w:pStyle w:val="Descriptivetext"/>
      </w:pPr>
      <w:r>
        <w:t>Lifestyle Data: Fitbit Pilot</w:t>
      </w:r>
    </w:p>
    <w:p w:rsidR="00265D26" w:rsidRDefault="00265D26" w:rsidP="00067BB1">
      <w:pPr>
        <w:pStyle w:val="Descriptivetext"/>
      </w:pPr>
      <w:r>
        <w:t>November 9, 2017</w:t>
      </w:r>
    </w:p>
    <w:p w:rsidR="00265D26" w:rsidRPr="00265D26" w:rsidRDefault="00265D26" w:rsidP="00067BB1">
      <w:pPr>
        <w:pStyle w:val="Descriptivetext"/>
      </w:pPr>
      <w:r>
        <w:t>All of Us Research Program</w:t>
      </w:r>
      <w:r w:rsidR="005F7128">
        <w:t xml:space="preserve"> logo</w:t>
      </w:r>
    </w:p>
    <w:p w:rsidR="00265D26" w:rsidRDefault="00265D26" w:rsidP="00213CD4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265D26" w:rsidRDefault="00265D26" w:rsidP="00265D26">
      <w:pPr>
        <w:pStyle w:val="Heading2"/>
      </w:pPr>
      <w:r>
        <w:t>Scene Change</w:t>
      </w:r>
    </w:p>
    <w:p w:rsidR="00265D26" w:rsidRDefault="00265D26" w:rsidP="00067BB1">
      <w:pPr>
        <w:pStyle w:val="Descriptivetext"/>
      </w:pPr>
      <w:r>
        <w:t>Eric Dishman speaking.</w:t>
      </w:r>
    </w:p>
    <w:p w:rsidR="00265D26" w:rsidRPr="00265D26" w:rsidRDefault="00265D26" w:rsidP="00265D26">
      <w:pPr>
        <w:spacing w:after="0"/>
        <w:rPr>
          <w:i/>
        </w:rPr>
      </w:pPr>
    </w:p>
    <w:p w:rsidR="00265D26" w:rsidRDefault="00651184" w:rsidP="00265D26">
      <w:pPr>
        <w:pStyle w:val="Heading2"/>
      </w:pPr>
      <w:r>
        <w:t>M</w:t>
      </w:r>
      <w:r w:rsidR="00265D26">
        <w:t>r. Dishman:</w:t>
      </w:r>
    </w:p>
    <w:p w:rsidR="00213CD4" w:rsidRPr="009975AB" w:rsidRDefault="00213CD4" w:rsidP="00213CD4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9975AB">
        <w:rPr>
          <w:rFonts w:asciiTheme="minorHAnsi" w:hAnsiTheme="minorHAnsi" w:cs="Courier New"/>
          <w:sz w:val="22"/>
          <w:szCs w:val="22"/>
        </w:rPr>
        <w:t>Well, I wanted to share a little bit</w:t>
      </w:r>
      <w:r w:rsidR="009975AB">
        <w:rPr>
          <w:rFonts w:asciiTheme="minorHAnsi" w:hAnsiTheme="minorHAnsi" w:cs="Courier New"/>
          <w:sz w:val="22"/>
          <w:szCs w:val="22"/>
        </w:rPr>
        <w:t xml:space="preserve"> </w:t>
      </w:r>
      <w:r w:rsidRPr="009975AB">
        <w:rPr>
          <w:rFonts w:asciiTheme="minorHAnsi" w:hAnsiTheme="minorHAnsi" w:cs="Courier New"/>
          <w:sz w:val="22"/>
          <w:szCs w:val="22"/>
        </w:rPr>
        <w:t>of exciting news about our recent announcement</w:t>
      </w:r>
      <w:r w:rsidR="009975AB">
        <w:rPr>
          <w:rFonts w:asciiTheme="minorHAnsi" w:hAnsiTheme="minorHAnsi" w:cs="Courier New"/>
          <w:sz w:val="22"/>
          <w:szCs w:val="22"/>
        </w:rPr>
        <w:t xml:space="preserve"> </w:t>
      </w:r>
      <w:r w:rsidRPr="009975AB">
        <w:rPr>
          <w:rFonts w:asciiTheme="minorHAnsi" w:hAnsiTheme="minorHAnsi" w:cs="Courier New"/>
          <w:sz w:val="22"/>
          <w:szCs w:val="22"/>
        </w:rPr>
        <w:t>of our participant center at Scripps</w:t>
      </w:r>
      <w:r w:rsidR="009975AB">
        <w:rPr>
          <w:rFonts w:asciiTheme="minorHAnsi" w:hAnsiTheme="minorHAnsi" w:cs="Courier New"/>
          <w:sz w:val="22"/>
          <w:szCs w:val="22"/>
        </w:rPr>
        <w:t xml:space="preserve"> </w:t>
      </w:r>
      <w:r w:rsidRPr="009975AB">
        <w:rPr>
          <w:rFonts w:asciiTheme="minorHAnsi" w:hAnsiTheme="minorHAnsi" w:cs="Courier New"/>
          <w:sz w:val="22"/>
          <w:szCs w:val="22"/>
        </w:rPr>
        <w:t>developing a partnership with Fitbit</w:t>
      </w:r>
      <w:r w:rsidR="009975AB">
        <w:rPr>
          <w:rFonts w:asciiTheme="minorHAnsi" w:hAnsiTheme="minorHAnsi" w:cs="Courier New"/>
          <w:sz w:val="22"/>
          <w:szCs w:val="22"/>
        </w:rPr>
        <w:t xml:space="preserve"> </w:t>
      </w:r>
      <w:r w:rsidRPr="009975AB">
        <w:rPr>
          <w:rFonts w:asciiTheme="minorHAnsi" w:hAnsiTheme="minorHAnsi" w:cs="Courier New"/>
          <w:sz w:val="22"/>
          <w:szCs w:val="22"/>
        </w:rPr>
        <w:t>to start planning a pilot around how</w:t>
      </w:r>
      <w:r w:rsidR="009975AB">
        <w:rPr>
          <w:rFonts w:asciiTheme="minorHAnsi" w:hAnsiTheme="minorHAnsi" w:cs="Courier New"/>
          <w:sz w:val="22"/>
          <w:szCs w:val="22"/>
        </w:rPr>
        <w:t xml:space="preserve"> </w:t>
      </w:r>
      <w:r w:rsidRPr="009975AB">
        <w:rPr>
          <w:rFonts w:asciiTheme="minorHAnsi" w:hAnsiTheme="minorHAnsi" w:cs="Courier New"/>
          <w:sz w:val="22"/>
          <w:szCs w:val="22"/>
        </w:rPr>
        <w:t>you can pull Fitbit data, de-identify it,</w:t>
      </w:r>
      <w:r w:rsidR="009975AB">
        <w:rPr>
          <w:rFonts w:asciiTheme="minorHAnsi" w:hAnsiTheme="minorHAnsi" w:cs="Courier New"/>
          <w:sz w:val="22"/>
          <w:szCs w:val="22"/>
        </w:rPr>
        <w:t xml:space="preserve"> </w:t>
      </w:r>
      <w:r w:rsidRPr="009975AB">
        <w:rPr>
          <w:rFonts w:asciiTheme="minorHAnsi" w:hAnsiTheme="minorHAnsi" w:cs="Courier New"/>
          <w:sz w:val="22"/>
          <w:szCs w:val="22"/>
        </w:rPr>
        <w:t>and use it for research purposes</w:t>
      </w:r>
      <w:r w:rsidR="009975AB">
        <w:rPr>
          <w:rFonts w:asciiTheme="minorHAnsi" w:hAnsiTheme="minorHAnsi" w:cs="Courier New"/>
          <w:sz w:val="22"/>
          <w:szCs w:val="22"/>
        </w:rPr>
        <w:t xml:space="preserve"> </w:t>
      </w:r>
      <w:r w:rsidRPr="009975AB">
        <w:rPr>
          <w:rFonts w:asciiTheme="minorHAnsi" w:hAnsiTheme="minorHAnsi" w:cs="Courier New"/>
          <w:sz w:val="22"/>
          <w:szCs w:val="22"/>
        </w:rPr>
        <w:t>with our participants.</w:t>
      </w:r>
      <w:r w:rsidR="009975AB">
        <w:rPr>
          <w:rFonts w:asciiTheme="minorHAnsi" w:hAnsiTheme="minorHAnsi" w:cs="Courier New"/>
          <w:sz w:val="22"/>
          <w:szCs w:val="22"/>
        </w:rPr>
        <w:t xml:space="preserve"> </w:t>
      </w:r>
      <w:r w:rsidRPr="009975AB">
        <w:rPr>
          <w:rFonts w:asciiTheme="minorHAnsi" w:hAnsiTheme="minorHAnsi" w:cs="Courier New"/>
          <w:sz w:val="22"/>
          <w:szCs w:val="22"/>
        </w:rPr>
        <w:t>I mean, over time, one of our big challenges</w:t>
      </w:r>
      <w:r w:rsidR="009975AB">
        <w:rPr>
          <w:rFonts w:asciiTheme="minorHAnsi" w:hAnsiTheme="minorHAnsi" w:cs="Courier New"/>
          <w:sz w:val="22"/>
          <w:szCs w:val="22"/>
        </w:rPr>
        <w:t xml:space="preserve"> </w:t>
      </w:r>
      <w:r w:rsidRPr="009975AB">
        <w:rPr>
          <w:rFonts w:asciiTheme="minorHAnsi" w:hAnsiTheme="minorHAnsi" w:cs="Courier New"/>
          <w:sz w:val="22"/>
          <w:szCs w:val="22"/>
        </w:rPr>
        <w:t>is to figure out how do we leverage the devices</w:t>
      </w:r>
      <w:r w:rsidR="009975AB">
        <w:rPr>
          <w:rFonts w:asciiTheme="minorHAnsi" w:hAnsiTheme="minorHAnsi" w:cs="Courier New"/>
          <w:sz w:val="22"/>
          <w:szCs w:val="22"/>
        </w:rPr>
        <w:t xml:space="preserve"> </w:t>
      </w:r>
      <w:r w:rsidRPr="009975AB">
        <w:rPr>
          <w:rFonts w:asciiTheme="minorHAnsi" w:hAnsiTheme="minorHAnsi" w:cs="Courier New"/>
          <w:sz w:val="22"/>
          <w:szCs w:val="22"/>
        </w:rPr>
        <w:t>that many potential participants already have</w:t>
      </w:r>
      <w:r w:rsidR="009975AB">
        <w:rPr>
          <w:rFonts w:asciiTheme="minorHAnsi" w:hAnsiTheme="minorHAnsi" w:cs="Courier New"/>
          <w:sz w:val="22"/>
          <w:szCs w:val="22"/>
        </w:rPr>
        <w:t xml:space="preserve"> </w:t>
      </w:r>
      <w:r w:rsidRPr="009975AB">
        <w:rPr>
          <w:rFonts w:asciiTheme="minorHAnsi" w:hAnsiTheme="minorHAnsi" w:cs="Courier New"/>
          <w:sz w:val="22"/>
          <w:szCs w:val="22"/>
        </w:rPr>
        <w:t>and pull that data in</w:t>
      </w:r>
      <w:r w:rsidR="00265D26">
        <w:rPr>
          <w:rFonts w:asciiTheme="minorHAnsi" w:hAnsiTheme="minorHAnsi" w:cs="Courier New"/>
          <w:sz w:val="22"/>
          <w:szCs w:val="22"/>
        </w:rPr>
        <w:t xml:space="preserve"> a</w:t>
      </w:r>
      <w:r w:rsidRPr="009975AB">
        <w:rPr>
          <w:rFonts w:asciiTheme="minorHAnsi" w:hAnsiTheme="minorHAnsi" w:cs="Courier New"/>
          <w:sz w:val="22"/>
          <w:szCs w:val="22"/>
        </w:rPr>
        <w:t>s an important</w:t>
      </w:r>
      <w:r w:rsidR="009975AB">
        <w:rPr>
          <w:rFonts w:asciiTheme="minorHAnsi" w:hAnsiTheme="minorHAnsi" w:cs="Courier New"/>
          <w:sz w:val="22"/>
          <w:szCs w:val="22"/>
        </w:rPr>
        <w:t xml:space="preserve"> </w:t>
      </w:r>
      <w:r w:rsidRPr="009975AB">
        <w:rPr>
          <w:rFonts w:asciiTheme="minorHAnsi" w:hAnsiTheme="minorHAnsi" w:cs="Courier New"/>
          <w:sz w:val="22"/>
          <w:szCs w:val="22"/>
        </w:rPr>
        <w:t>kind of research capability</w:t>
      </w:r>
      <w:r w:rsidR="009975AB">
        <w:rPr>
          <w:rFonts w:asciiTheme="minorHAnsi" w:hAnsiTheme="minorHAnsi" w:cs="Courier New"/>
          <w:sz w:val="22"/>
          <w:szCs w:val="22"/>
        </w:rPr>
        <w:t>—s</w:t>
      </w:r>
      <w:r w:rsidRPr="009975AB">
        <w:rPr>
          <w:rFonts w:asciiTheme="minorHAnsi" w:hAnsiTheme="minorHAnsi" w:cs="Courier New"/>
          <w:sz w:val="22"/>
          <w:szCs w:val="22"/>
        </w:rPr>
        <w:t>o not just Fitbit but any wearables and phones</w:t>
      </w:r>
      <w:r w:rsidR="009975AB">
        <w:rPr>
          <w:rFonts w:asciiTheme="minorHAnsi" w:hAnsiTheme="minorHAnsi" w:cs="Courier New"/>
          <w:sz w:val="22"/>
          <w:szCs w:val="22"/>
        </w:rPr>
        <w:t xml:space="preserve"> </w:t>
      </w:r>
      <w:r w:rsidRPr="009975AB">
        <w:rPr>
          <w:rFonts w:asciiTheme="minorHAnsi" w:hAnsiTheme="minorHAnsi" w:cs="Courier New"/>
          <w:sz w:val="22"/>
          <w:szCs w:val="22"/>
        </w:rPr>
        <w:t>and others that people may be interested in.</w:t>
      </w:r>
      <w:r w:rsidR="009975AB">
        <w:rPr>
          <w:rFonts w:asciiTheme="minorHAnsi" w:hAnsiTheme="minorHAnsi" w:cs="Courier New"/>
          <w:sz w:val="22"/>
          <w:szCs w:val="22"/>
        </w:rPr>
        <w:t xml:space="preserve"> </w:t>
      </w:r>
      <w:r w:rsidRPr="009975AB">
        <w:rPr>
          <w:rFonts w:asciiTheme="minorHAnsi" w:hAnsiTheme="minorHAnsi" w:cs="Courier New"/>
          <w:sz w:val="22"/>
          <w:szCs w:val="22"/>
        </w:rPr>
        <w:t>And of course, some people may</w:t>
      </w:r>
      <w:r w:rsidR="009975AB">
        <w:rPr>
          <w:rFonts w:asciiTheme="minorHAnsi" w:hAnsiTheme="minorHAnsi" w:cs="Courier New"/>
          <w:sz w:val="22"/>
          <w:szCs w:val="22"/>
        </w:rPr>
        <w:t xml:space="preserve"> </w:t>
      </w:r>
      <w:r w:rsidRPr="009975AB">
        <w:rPr>
          <w:rFonts w:asciiTheme="minorHAnsi" w:hAnsiTheme="minorHAnsi" w:cs="Courier New"/>
          <w:sz w:val="22"/>
          <w:szCs w:val="22"/>
        </w:rPr>
        <w:t>already have a device</w:t>
      </w:r>
      <w:r w:rsidR="009975AB">
        <w:rPr>
          <w:rFonts w:asciiTheme="minorHAnsi" w:hAnsiTheme="minorHAnsi" w:cs="Courier New"/>
          <w:sz w:val="22"/>
          <w:szCs w:val="22"/>
        </w:rPr>
        <w:t>,</w:t>
      </w:r>
      <w:r w:rsidRPr="009975AB">
        <w:rPr>
          <w:rFonts w:asciiTheme="minorHAnsi" w:hAnsiTheme="minorHAnsi" w:cs="Courier New"/>
          <w:sz w:val="22"/>
          <w:szCs w:val="22"/>
        </w:rPr>
        <w:t xml:space="preserve"> and others won</w:t>
      </w:r>
      <w:r w:rsidR="008C1019">
        <w:rPr>
          <w:rFonts w:asciiTheme="minorHAnsi" w:hAnsiTheme="minorHAnsi" w:cs="Courier New"/>
          <w:sz w:val="22"/>
          <w:szCs w:val="22"/>
        </w:rPr>
        <w:t>’</w:t>
      </w:r>
      <w:r w:rsidRPr="009975AB">
        <w:rPr>
          <w:rFonts w:asciiTheme="minorHAnsi" w:hAnsiTheme="minorHAnsi" w:cs="Courier New"/>
          <w:sz w:val="22"/>
          <w:szCs w:val="22"/>
        </w:rPr>
        <w:t>t,</w:t>
      </w:r>
      <w:r w:rsidR="009975AB">
        <w:rPr>
          <w:rFonts w:asciiTheme="minorHAnsi" w:hAnsiTheme="minorHAnsi" w:cs="Courier New"/>
          <w:sz w:val="22"/>
          <w:szCs w:val="22"/>
        </w:rPr>
        <w:t xml:space="preserve"> </w:t>
      </w:r>
      <w:r w:rsidRPr="009975AB">
        <w:rPr>
          <w:rFonts w:asciiTheme="minorHAnsi" w:hAnsiTheme="minorHAnsi" w:cs="Courier New"/>
          <w:sz w:val="22"/>
          <w:szCs w:val="22"/>
        </w:rPr>
        <w:t>and we</w:t>
      </w:r>
      <w:r w:rsidR="008C1019">
        <w:rPr>
          <w:rFonts w:asciiTheme="minorHAnsi" w:hAnsiTheme="minorHAnsi" w:cs="Courier New"/>
          <w:sz w:val="22"/>
          <w:szCs w:val="22"/>
        </w:rPr>
        <w:t>’</w:t>
      </w:r>
      <w:r w:rsidRPr="009975AB">
        <w:rPr>
          <w:rFonts w:asciiTheme="minorHAnsi" w:hAnsiTheme="minorHAnsi" w:cs="Courier New"/>
          <w:sz w:val="22"/>
          <w:szCs w:val="22"/>
        </w:rPr>
        <w:t>ll need to figure out how to make that</w:t>
      </w:r>
      <w:r w:rsidR="009975AB">
        <w:rPr>
          <w:rFonts w:asciiTheme="minorHAnsi" w:hAnsiTheme="minorHAnsi" w:cs="Courier New"/>
          <w:sz w:val="22"/>
          <w:szCs w:val="22"/>
        </w:rPr>
        <w:t xml:space="preserve"> </w:t>
      </w:r>
      <w:r w:rsidRPr="009975AB">
        <w:rPr>
          <w:rFonts w:asciiTheme="minorHAnsi" w:hAnsiTheme="minorHAnsi" w:cs="Courier New"/>
          <w:sz w:val="22"/>
          <w:szCs w:val="22"/>
        </w:rPr>
        <w:t>fair and equitable and figure out</w:t>
      </w:r>
      <w:r w:rsidR="009975AB">
        <w:rPr>
          <w:rFonts w:asciiTheme="minorHAnsi" w:hAnsiTheme="minorHAnsi" w:cs="Courier New"/>
          <w:sz w:val="22"/>
          <w:szCs w:val="22"/>
        </w:rPr>
        <w:t xml:space="preserve"> </w:t>
      </w:r>
      <w:r w:rsidRPr="009975AB">
        <w:rPr>
          <w:rFonts w:asciiTheme="minorHAnsi" w:hAnsiTheme="minorHAnsi" w:cs="Courier New"/>
          <w:sz w:val="22"/>
          <w:szCs w:val="22"/>
        </w:rPr>
        <w:t>how do we scale that up to</w:t>
      </w:r>
      <w:r w:rsidR="009975AB">
        <w:rPr>
          <w:rFonts w:asciiTheme="minorHAnsi" w:hAnsiTheme="minorHAnsi" w:cs="Courier New"/>
          <w:sz w:val="22"/>
          <w:szCs w:val="22"/>
        </w:rPr>
        <w:t xml:space="preserve"> </w:t>
      </w:r>
      <w:r w:rsidRPr="009975AB">
        <w:rPr>
          <w:rFonts w:asciiTheme="minorHAnsi" w:hAnsiTheme="minorHAnsi" w:cs="Courier New"/>
          <w:sz w:val="22"/>
          <w:szCs w:val="22"/>
        </w:rPr>
        <w:t>a million people over time.</w:t>
      </w:r>
    </w:p>
    <w:p w:rsidR="00213CD4" w:rsidRPr="009975AB" w:rsidRDefault="00213CD4" w:rsidP="00213CD4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213CD4" w:rsidRPr="009975AB" w:rsidRDefault="009975AB" w:rsidP="00213CD4">
      <w:pPr>
        <w:pStyle w:val="PlainText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>But getting started is key,</w:t>
      </w:r>
      <w:r w:rsidR="00213CD4" w:rsidRPr="009975AB">
        <w:rPr>
          <w:rFonts w:asciiTheme="minorHAnsi" w:hAnsiTheme="minorHAnsi" w:cs="Courier New"/>
          <w:sz w:val="22"/>
          <w:szCs w:val="22"/>
        </w:rPr>
        <w:t xml:space="preserve"> doing pilots is key</w:t>
      </w:r>
      <w:r>
        <w:rPr>
          <w:rFonts w:asciiTheme="minorHAnsi" w:hAnsiTheme="minorHAnsi" w:cs="Courier New"/>
          <w:sz w:val="22"/>
          <w:szCs w:val="22"/>
        </w:rPr>
        <w:t>, a</w:t>
      </w:r>
      <w:r w:rsidR="00213CD4" w:rsidRPr="009975AB">
        <w:rPr>
          <w:rFonts w:asciiTheme="minorHAnsi" w:hAnsiTheme="minorHAnsi" w:cs="Courier New"/>
          <w:sz w:val="22"/>
          <w:szCs w:val="22"/>
        </w:rPr>
        <w:t>nd the diversity of data types are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213CD4" w:rsidRPr="009975AB">
        <w:rPr>
          <w:rFonts w:asciiTheme="minorHAnsi" w:hAnsiTheme="minorHAnsi" w:cs="Courier New"/>
          <w:sz w:val="22"/>
          <w:szCs w:val="22"/>
        </w:rPr>
        <w:t>key to this program</w:t>
      </w:r>
      <w:r>
        <w:rPr>
          <w:rFonts w:asciiTheme="minorHAnsi" w:hAnsiTheme="minorHAnsi" w:cs="Courier New"/>
          <w:sz w:val="22"/>
          <w:szCs w:val="22"/>
        </w:rPr>
        <w:t>—no</w:t>
      </w:r>
      <w:r w:rsidR="00213CD4" w:rsidRPr="009975AB">
        <w:rPr>
          <w:rFonts w:asciiTheme="minorHAnsi" w:hAnsiTheme="minorHAnsi" w:cs="Courier New"/>
          <w:sz w:val="22"/>
          <w:szCs w:val="22"/>
        </w:rPr>
        <w:t>t only just electronic health record data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213CD4" w:rsidRPr="009975AB">
        <w:rPr>
          <w:rFonts w:asciiTheme="minorHAnsi" w:hAnsiTheme="minorHAnsi" w:cs="Courier New"/>
          <w:sz w:val="22"/>
          <w:szCs w:val="22"/>
        </w:rPr>
        <w:t>and de-identifying that or environmental data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213CD4" w:rsidRPr="009975AB">
        <w:rPr>
          <w:rFonts w:asciiTheme="minorHAnsi" w:hAnsiTheme="minorHAnsi" w:cs="Courier New"/>
          <w:sz w:val="22"/>
          <w:szCs w:val="22"/>
        </w:rPr>
        <w:t>but also these kinds of technologies that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213CD4" w:rsidRPr="009975AB">
        <w:rPr>
          <w:rFonts w:asciiTheme="minorHAnsi" w:hAnsiTheme="minorHAnsi" w:cs="Courier New"/>
          <w:sz w:val="22"/>
          <w:szCs w:val="22"/>
        </w:rPr>
        <w:t>are increasingly in our everyday lives.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213CD4" w:rsidRPr="009975AB">
        <w:rPr>
          <w:rFonts w:asciiTheme="minorHAnsi" w:hAnsiTheme="minorHAnsi" w:cs="Courier New"/>
          <w:sz w:val="22"/>
          <w:szCs w:val="22"/>
        </w:rPr>
        <w:t>It is the mashup of all these data types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213CD4" w:rsidRPr="009975AB">
        <w:rPr>
          <w:rFonts w:asciiTheme="minorHAnsi" w:hAnsiTheme="minorHAnsi" w:cs="Courier New"/>
          <w:sz w:val="22"/>
          <w:szCs w:val="22"/>
        </w:rPr>
        <w:t>which is one of the hallmarks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213CD4" w:rsidRPr="009975AB">
        <w:rPr>
          <w:rFonts w:asciiTheme="minorHAnsi" w:hAnsiTheme="minorHAnsi" w:cs="Courier New"/>
          <w:sz w:val="22"/>
          <w:szCs w:val="22"/>
        </w:rPr>
        <w:t xml:space="preserve">of the </w:t>
      </w:r>
      <w:r w:rsidR="00213CD4" w:rsidRPr="009975AB">
        <w:rPr>
          <w:rFonts w:asciiTheme="minorHAnsi" w:hAnsiTheme="minorHAnsi" w:cs="Courier New"/>
          <w:i/>
          <w:sz w:val="22"/>
          <w:szCs w:val="22"/>
        </w:rPr>
        <w:t>All of Us</w:t>
      </w:r>
      <w:r w:rsidR="00213CD4" w:rsidRPr="009975AB">
        <w:rPr>
          <w:rFonts w:asciiTheme="minorHAnsi" w:hAnsiTheme="minorHAnsi" w:cs="Courier New"/>
          <w:sz w:val="22"/>
          <w:szCs w:val="22"/>
        </w:rPr>
        <w:t xml:space="preserve"> Research Program.</w:t>
      </w:r>
    </w:p>
    <w:p w:rsidR="00213CD4" w:rsidRPr="009975AB" w:rsidRDefault="00213CD4" w:rsidP="00213CD4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213CD4" w:rsidRPr="009975AB" w:rsidRDefault="009975AB" w:rsidP="00213CD4">
      <w:pPr>
        <w:pStyle w:val="PlainText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>S</w:t>
      </w:r>
      <w:r w:rsidR="00213CD4" w:rsidRPr="009975AB">
        <w:rPr>
          <w:rFonts w:asciiTheme="minorHAnsi" w:hAnsiTheme="minorHAnsi" w:cs="Courier New"/>
          <w:sz w:val="22"/>
          <w:szCs w:val="22"/>
        </w:rPr>
        <w:t>o I</w:t>
      </w:r>
      <w:r w:rsidR="008C1019">
        <w:rPr>
          <w:rFonts w:asciiTheme="minorHAnsi" w:hAnsiTheme="minorHAnsi" w:cs="Courier New"/>
          <w:sz w:val="22"/>
          <w:szCs w:val="22"/>
        </w:rPr>
        <w:t>’</w:t>
      </w:r>
      <w:r w:rsidR="00213CD4" w:rsidRPr="009975AB">
        <w:rPr>
          <w:rFonts w:asciiTheme="minorHAnsi" w:hAnsiTheme="minorHAnsi" w:cs="Courier New"/>
          <w:sz w:val="22"/>
          <w:szCs w:val="22"/>
        </w:rPr>
        <w:t>m pretty excited to have this partnership</w:t>
      </w:r>
      <w:r w:rsidR="00265D26">
        <w:rPr>
          <w:rFonts w:asciiTheme="minorHAnsi" w:hAnsiTheme="minorHAnsi" w:cs="Courier New"/>
          <w:sz w:val="22"/>
          <w:szCs w:val="22"/>
        </w:rPr>
        <w:t>,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213CD4" w:rsidRPr="009975AB">
        <w:rPr>
          <w:rFonts w:asciiTheme="minorHAnsi" w:hAnsiTheme="minorHAnsi" w:cs="Courier New"/>
          <w:sz w:val="22"/>
          <w:szCs w:val="22"/>
        </w:rPr>
        <w:t>start learning how to pilot these things</w:t>
      </w:r>
      <w:r w:rsidR="00265D26">
        <w:rPr>
          <w:rFonts w:asciiTheme="minorHAnsi" w:hAnsiTheme="minorHAnsi" w:cs="Courier New"/>
          <w:sz w:val="22"/>
          <w:szCs w:val="22"/>
        </w:rPr>
        <w:t>,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213CD4" w:rsidRPr="009975AB">
        <w:rPr>
          <w:rFonts w:asciiTheme="minorHAnsi" w:hAnsiTheme="minorHAnsi" w:cs="Courier New"/>
          <w:sz w:val="22"/>
          <w:szCs w:val="22"/>
        </w:rPr>
        <w:t>and, over time, figure out what we</w:t>
      </w:r>
      <w:r w:rsidR="008C1019">
        <w:rPr>
          <w:rFonts w:asciiTheme="minorHAnsi" w:hAnsiTheme="minorHAnsi" w:cs="Courier New"/>
          <w:sz w:val="22"/>
          <w:szCs w:val="22"/>
        </w:rPr>
        <w:t>’</w:t>
      </w:r>
      <w:r w:rsidR="00213CD4" w:rsidRPr="009975AB">
        <w:rPr>
          <w:rFonts w:asciiTheme="minorHAnsi" w:hAnsiTheme="minorHAnsi" w:cs="Courier New"/>
          <w:sz w:val="22"/>
          <w:szCs w:val="22"/>
        </w:rPr>
        <w:t>re going to do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213CD4" w:rsidRPr="009975AB">
        <w:rPr>
          <w:rFonts w:asciiTheme="minorHAnsi" w:hAnsiTheme="minorHAnsi" w:cs="Courier New"/>
          <w:sz w:val="22"/>
          <w:szCs w:val="22"/>
        </w:rPr>
        <w:t>to have wearable and in-home technologies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213CD4" w:rsidRPr="009975AB">
        <w:rPr>
          <w:rFonts w:asciiTheme="minorHAnsi" w:hAnsiTheme="minorHAnsi" w:cs="Courier New"/>
          <w:sz w:val="22"/>
          <w:szCs w:val="22"/>
        </w:rPr>
        <w:t>that can collect data for a million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213CD4" w:rsidRPr="009975AB">
        <w:rPr>
          <w:rFonts w:asciiTheme="minorHAnsi" w:hAnsiTheme="minorHAnsi" w:cs="Courier New"/>
          <w:sz w:val="22"/>
          <w:szCs w:val="22"/>
        </w:rPr>
        <w:t>or more people from all walks of life</w:t>
      </w:r>
      <w:r>
        <w:rPr>
          <w:rFonts w:asciiTheme="minorHAnsi" w:hAnsiTheme="minorHAnsi" w:cs="Courier New"/>
          <w:sz w:val="22"/>
          <w:szCs w:val="22"/>
        </w:rPr>
        <w:t>—h</w:t>
      </w:r>
      <w:r w:rsidR="00213CD4" w:rsidRPr="009975AB">
        <w:rPr>
          <w:rFonts w:asciiTheme="minorHAnsi" w:hAnsiTheme="minorHAnsi" w:cs="Courier New"/>
          <w:sz w:val="22"/>
          <w:szCs w:val="22"/>
        </w:rPr>
        <w:t>uge challenge, and we are definitely up for it.</w:t>
      </w:r>
    </w:p>
    <w:p w:rsidR="00213CD4" w:rsidRDefault="00213CD4" w:rsidP="00213CD4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9975AB" w:rsidRDefault="00265D26" w:rsidP="00265D26">
      <w:pPr>
        <w:pStyle w:val="Heading2"/>
      </w:pPr>
      <w:r>
        <w:t>Closing Slide</w:t>
      </w:r>
    </w:p>
    <w:p w:rsidR="00265D26" w:rsidRDefault="00265D26" w:rsidP="00067BB1">
      <w:pPr>
        <w:pStyle w:val="Descriptivetext"/>
      </w:pPr>
      <w:r>
        <w:t>All of Us Research Program</w:t>
      </w:r>
      <w:r w:rsidR="005F7128">
        <w:t xml:space="preserve"> logo</w:t>
      </w:r>
    </w:p>
    <w:p w:rsidR="00265D26" w:rsidRPr="00265D26" w:rsidRDefault="00265D26" w:rsidP="00067BB1">
      <w:pPr>
        <w:pStyle w:val="Descriptivetext"/>
      </w:pPr>
      <w:r>
        <w:t>joinallofus.org</w:t>
      </w:r>
    </w:p>
    <w:sectPr w:rsidR="00265D26" w:rsidRPr="00265D26" w:rsidSect="006D08CA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18E"/>
    <w:rsid w:val="00067BB1"/>
    <w:rsid w:val="00176BE6"/>
    <w:rsid w:val="00213CD4"/>
    <w:rsid w:val="00265D26"/>
    <w:rsid w:val="00306B5F"/>
    <w:rsid w:val="00564931"/>
    <w:rsid w:val="005F7128"/>
    <w:rsid w:val="00651184"/>
    <w:rsid w:val="008C1019"/>
    <w:rsid w:val="008C118E"/>
    <w:rsid w:val="009975AB"/>
    <w:rsid w:val="00A75FD0"/>
    <w:rsid w:val="00AE3E29"/>
    <w:rsid w:val="00B60E6E"/>
    <w:rsid w:val="00DA1862"/>
    <w:rsid w:val="00EF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13F61F-7C8F-4B7D-A4B6-BB368054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PlainText"/>
    <w:next w:val="Normal"/>
    <w:link w:val="Heading1Char"/>
    <w:uiPriority w:val="9"/>
    <w:qFormat/>
    <w:rsid w:val="00265D26"/>
    <w:pPr>
      <w:outlineLvl w:val="0"/>
    </w:pPr>
    <w:rPr>
      <w:rFonts w:asciiTheme="minorHAnsi" w:hAnsiTheme="minorHAnsi" w:cs="Courier New"/>
      <w:b/>
      <w:sz w:val="28"/>
      <w:szCs w:val="22"/>
    </w:rPr>
  </w:style>
  <w:style w:type="paragraph" w:styleId="Heading2">
    <w:name w:val="heading 2"/>
    <w:basedOn w:val="PlainText"/>
    <w:next w:val="Normal"/>
    <w:link w:val="Heading2Char"/>
    <w:uiPriority w:val="9"/>
    <w:unhideWhenUsed/>
    <w:qFormat/>
    <w:rsid w:val="00265D26"/>
    <w:pPr>
      <w:outlineLvl w:val="1"/>
    </w:pPr>
    <w:rPr>
      <w:rFonts w:asciiTheme="minorHAnsi" w:hAnsiTheme="minorHAnsi" w:cs="Courier New"/>
      <w:b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D08C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08CA"/>
    <w:rPr>
      <w:rFonts w:ascii="Consolas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265D26"/>
    <w:rPr>
      <w:rFonts w:cs="Courier New"/>
      <w:b/>
      <w:sz w:val="28"/>
    </w:rPr>
  </w:style>
  <w:style w:type="character" w:styleId="Hyperlink">
    <w:name w:val="Hyperlink"/>
    <w:basedOn w:val="DefaultParagraphFont"/>
    <w:uiPriority w:val="99"/>
    <w:unhideWhenUsed/>
    <w:rsid w:val="00265D2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65D26"/>
    <w:rPr>
      <w:rFonts w:cs="Courier New"/>
      <w:b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B5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F0B52"/>
    <w:rPr>
      <w:color w:val="954F72" w:themeColor="followedHyperlink"/>
      <w:u w:val="single"/>
    </w:rPr>
  </w:style>
  <w:style w:type="paragraph" w:customStyle="1" w:styleId="Descriptivetext">
    <w:name w:val="Descriptive text"/>
    <w:basedOn w:val="PlainText"/>
    <w:qFormat/>
    <w:rsid w:val="00067BB1"/>
    <w:rPr>
      <w:rFonts w:asciiTheme="minorHAnsi" w:hAnsiTheme="minorHAnsi" w:cs="Courier New"/>
      <w:i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oWl3lECR_F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Lifestyle Data: Fitbit Pilot</vt:lpstr>
    </vt:vector>
  </TitlesOfParts>
  <Company>National Institutes of Health, Precision Medicine Initiative, All of Us Research Program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Lifestyle Data: Fitbit Pilot</dc:title>
  <dc:subject>Eric Dishman talks about partnering with Fitbit</dc:subject>
  <dc:creator>National Institutes of Health, Precision Medicine Initiative, All of Us Research Program</dc:creator>
  <cp:keywords>Precision Medicine Initiative, PMI, All of Us Research Program, precision medicine, lifestyle, data, fitbit, pilot, Eric Dishman</cp:keywords>
  <dc:description/>
  <cp:lastModifiedBy>Steve Boehm</cp:lastModifiedBy>
  <cp:revision>6</cp:revision>
  <dcterms:created xsi:type="dcterms:W3CDTF">2017-12-01T15:11:00Z</dcterms:created>
  <dcterms:modified xsi:type="dcterms:W3CDTF">2017-12-01T15:19:00Z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